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28" w:rsidRDefault="00E93928">
      <w:pPr>
        <w:autoSpaceDN w:val="0"/>
        <w:ind w:firstLineChars="0" w:firstLine="0"/>
        <w:jc w:val="left"/>
        <w:rPr>
          <w:rFonts w:ascii="仿宋" w:eastAsia="仿宋" w:hAnsi="仿宋" w:cs="仿宋"/>
          <w:bCs/>
          <w:sz w:val="28"/>
          <w:szCs w:val="28"/>
        </w:rPr>
      </w:pPr>
    </w:p>
    <w:p w:rsidR="00E93928" w:rsidRDefault="00390826" w:rsidP="00EF4869">
      <w:pPr>
        <w:autoSpaceDN w:val="0"/>
        <w:spacing w:line="23" w:lineRule="atLeast"/>
        <w:ind w:firstLineChars="0" w:firstLine="0"/>
        <w:jc w:val="center"/>
        <w:rPr>
          <w:rFonts w:ascii="微软雅黑" w:eastAsia="微软雅黑" w:hAnsi="微软雅黑" w:cs="微软雅黑"/>
          <w:b/>
          <w:sz w:val="44"/>
          <w:szCs w:val="36"/>
        </w:rPr>
      </w:pPr>
      <w:r>
        <w:rPr>
          <w:rFonts w:ascii="微软雅黑" w:eastAsia="微软雅黑" w:hAnsi="微软雅黑" w:cs="微软雅黑" w:hint="eastAsia"/>
          <w:b/>
          <w:sz w:val="44"/>
          <w:szCs w:val="36"/>
        </w:rPr>
        <w:t>广西壮族自治区图书馆</w:t>
      </w:r>
    </w:p>
    <w:p w:rsidR="00E93928" w:rsidRDefault="00390826" w:rsidP="00EF4869">
      <w:pPr>
        <w:autoSpaceDN w:val="0"/>
        <w:spacing w:line="23" w:lineRule="atLeast"/>
        <w:ind w:firstLineChars="0" w:firstLine="0"/>
        <w:jc w:val="center"/>
        <w:rPr>
          <w:rFonts w:ascii="微软雅黑" w:eastAsia="微软雅黑" w:hAnsi="微软雅黑" w:cs="微软雅黑" w:hint="eastAsia"/>
          <w:b/>
          <w:sz w:val="44"/>
          <w:szCs w:val="36"/>
        </w:rPr>
      </w:pPr>
      <w:r>
        <w:rPr>
          <w:rFonts w:ascii="微软雅黑" w:eastAsia="微软雅黑" w:hAnsi="微软雅黑" w:cs="微软雅黑" w:hint="eastAsia"/>
          <w:b/>
          <w:sz w:val="44"/>
          <w:szCs w:val="36"/>
        </w:rPr>
        <w:t>首届文化创意产品设计大赛报名表</w:t>
      </w:r>
    </w:p>
    <w:p w:rsidR="00EF4869" w:rsidRPr="00EF4869" w:rsidRDefault="00EF4869" w:rsidP="00EF4869">
      <w:pPr>
        <w:autoSpaceDN w:val="0"/>
        <w:spacing w:line="23" w:lineRule="atLeast"/>
        <w:ind w:firstLineChars="0" w:firstLine="0"/>
        <w:jc w:val="center"/>
        <w:rPr>
          <w:rFonts w:ascii="微软雅黑" w:eastAsia="微软雅黑" w:hAnsi="微软雅黑" w:cs="微软雅黑"/>
          <w:b/>
          <w:sz w:val="32"/>
          <w:szCs w:val="32"/>
        </w:rPr>
      </w:pPr>
      <w:bookmarkStart w:id="0" w:name="_GoBack"/>
      <w:bookmarkEnd w:id="0"/>
    </w:p>
    <w:tbl>
      <w:tblPr>
        <w:tblW w:w="8647" w:type="dxa"/>
        <w:tblLayout w:type="fixed"/>
        <w:tblLook w:val="04A0" w:firstRow="1" w:lastRow="0" w:firstColumn="1" w:lastColumn="0" w:noHBand="0" w:noVBand="1"/>
      </w:tblPr>
      <w:tblGrid>
        <w:gridCol w:w="1384"/>
        <w:gridCol w:w="1701"/>
        <w:gridCol w:w="1418"/>
        <w:gridCol w:w="1417"/>
        <w:gridCol w:w="851"/>
        <w:gridCol w:w="1876"/>
      </w:tblGrid>
      <w:tr w:rsidR="00E93928">
        <w:trPr>
          <w:trHeight w:val="620"/>
        </w:trPr>
        <w:tc>
          <w:tcPr>
            <w:tcW w:w="864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rPr>
            </w:pPr>
            <w:r>
              <w:rPr>
                <w:rFonts w:ascii="仿宋_GB2312" w:eastAsia="仿宋_GB2312" w:hAnsi="宋体" w:cs="Times New Roman" w:hint="eastAsia"/>
                <w:sz w:val="28"/>
              </w:rPr>
              <w:t>作品名称：</w:t>
            </w:r>
          </w:p>
        </w:tc>
      </w:tr>
      <w:tr w:rsidR="00E93928">
        <w:trPr>
          <w:trHeight w:val="620"/>
        </w:trPr>
        <w:tc>
          <w:tcPr>
            <w:tcW w:w="864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sz w:val="28"/>
                <w:szCs w:val="28"/>
              </w:rPr>
            </w:pPr>
            <w:r>
              <w:rPr>
                <w:rFonts w:ascii="仿宋_GB2312" w:eastAsia="仿宋_GB2312" w:hAnsi="Calibri" w:cs="Times New Roman" w:hint="eastAsia"/>
                <w:sz w:val="28"/>
                <w:szCs w:val="28"/>
              </w:rPr>
              <w:t xml:space="preserve">作品类别：      </w:t>
            </w:r>
            <w:r>
              <w:rPr>
                <w:rFonts w:ascii="仿宋_GB2312" w:eastAsia="仿宋_GB2312" w:hAnsi="宋体" w:cs="Times New Roman" w:hint="eastAsia"/>
                <w:sz w:val="28"/>
                <w:szCs w:val="28"/>
              </w:rPr>
              <w:t>□</w:t>
            </w:r>
            <w:r>
              <w:rPr>
                <w:rFonts w:ascii="仿宋_GB2312" w:eastAsia="仿宋_GB2312" w:hAnsi="Calibri" w:cs="Times New Roman" w:hint="eastAsia"/>
                <w:sz w:val="28"/>
                <w:szCs w:val="28"/>
              </w:rPr>
              <w:t xml:space="preserve">  时尚生活类        </w:t>
            </w:r>
            <w:r>
              <w:rPr>
                <w:rFonts w:ascii="仿宋_GB2312" w:eastAsia="仿宋_GB2312" w:hAnsi="宋体" w:cs="Times New Roman" w:hint="eastAsia"/>
                <w:sz w:val="28"/>
                <w:szCs w:val="28"/>
              </w:rPr>
              <w:t>□</w:t>
            </w:r>
            <w:r>
              <w:rPr>
                <w:rFonts w:ascii="仿宋_GB2312" w:eastAsia="仿宋_GB2312" w:hAnsi="Calibri" w:cs="Times New Roman" w:hint="eastAsia"/>
                <w:sz w:val="28"/>
                <w:szCs w:val="28"/>
              </w:rPr>
              <w:t xml:space="preserve"> 时尚</w:t>
            </w:r>
            <w:proofErr w:type="gramStart"/>
            <w:r>
              <w:rPr>
                <w:rFonts w:ascii="仿宋_GB2312" w:eastAsia="仿宋_GB2312" w:hAnsi="Calibri" w:cs="Times New Roman" w:hint="eastAsia"/>
                <w:sz w:val="28"/>
                <w:szCs w:val="28"/>
              </w:rPr>
              <w:t>非遗类</w:t>
            </w:r>
            <w:proofErr w:type="gramEnd"/>
          </w:p>
        </w:tc>
      </w:tr>
      <w:tr w:rsidR="00E93928">
        <w:trPr>
          <w:trHeight w:val="651"/>
        </w:trPr>
        <w:tc>
          <w:tcPr>
            <w:tcW w:w="138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rPr>
            </w:pPr>
            <w:r>
              <w:rPr>
                <w:rFonts w:ascii="仿宋_GB2312" w:eastAsia="仿宋_GB2312" w:hAnsi="宋体" w:cs="Times New Roman" w:hint="eastAsia"/>
                <w:sz w:val="28"/>
              </w:rPr>
              <w:t>作者姓名</w:t>
            </w:r>
          </w:p>
        </w:tc>
        <w:tc>
          <w:tcPr>
            <w:tcW w:w="1701" w:type="dxa"/>
            <w:tcBorders>
              <w:bottom w:val="single" w:sz="8" w:space="0" w:color="000000"/>
              <w:right w:val="single" w:sz="8" w:space="0" w:color="000000"/>
            </w:tcBorders>
            <w:tcMar>
              <w:top w:w="0" w:type="dxa"/>
              <w:left w:w="108" w:type="dxa"/>
              <w:bottom w:w="0" w:type="dxa"/>
              <w:right w:w="108" w:type="dxa"/>
            </w:tcMar>
            <w:vAlign w:val="center"/>
          </w:tcPr>
          <w:p w:rsidR="00E93928" w:rsidRDefault="00E93928">
            <w:pPr>
              <w:autoSpaceDN w:val="0"/>
              <w:spacing w:line="23" w:lineRule="atLeast"/>
              <w:ind w:firstLine="420"/>
              <w:rPr>
                <w:rFonts w:ascii="仿宋_GB2312" w:eastAsia="仿宋_GB2312" w:hAnsi="Calibri" w:cs="Times New Roman"/>
              </w:rPr>
            </w:pPr>
          </w:p>
        </w:tc>
        <w:tc>
          <w:tcPr>
            <w:tcW w:w="1418" w:type="dxa"/>
            <w:tcBorders>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rPr>
            </w:pPr>
            <w:r>
              <w:rPr>
                <w:rFonts w:ascii="仿宋_GB2312" w:eastAsia="仿宋_GB2312" w:hAnsi="宋体" w:cs="Times New Roman" w:hint="eastAsia"/>
                <w:sz w:val="28"/>
              </w:rPr>
              <w:t>联系电话</w:t>
            </w:r>
          </w:p>
        </w:tc>
        <w:tc>
          <w:tcPr>
            <w:tcW w:w="1417" w:type="dxa"/>
            <w:tcBorders>
              <w:bottom w:val="single" w:sz="8" w:space="0" w:color="000000"/>
              <w:right w:val="single" w:sz="4" w:space="0" w:color="auto"/>
            </w:tcBorders>
            <w:tcMar>
              <w:top w:w="0" w:type="dxa"/>
              <w:left w:w="108" w:type="dxa"/>
              <w:bottom w:w="0" w:type="dxa"/>
              <w:right w:w="108" w:type="dxa"/>
            </w:tcMar>
            <w:vAlign w:val="center"/>
          </w:tcPr>
          <w:p w:rsidR="00E93928" w:rsidRDefault="00E93928">
            <w:pPr>
              <w:autoSpaceDN w:val="0"/>
              <w:spacing w:line="23" w:lineRule="atLeast"/>
              <w:ind w:firstLine="420"/>
              <w:rPr>
                <w:rFonts w:ascii="仿宋_GB2312" w:eastAsia="仿宋_GB2312" w:hAnsi="Calibri" w:cs="Times New Roman"/>
              </w:rPr>
            </w:pPr>
          </w:p>
        </w:tc>
        <w:tc>
          <w:tcPr>
            <w:tcW w:w="851" w:type="dxa"/>
            <w:tcBorders>
              <w:left w:val="single" w:sz="4" w:space="0" w:color="auto"/>
              <w:bottom w:val="single" w:sz="8" w:space="0" w:color="000000"/>
              <w:right w:val="single" w:sz="4" w:space="0" w:color="auto"/>
            </w:tcBorders>
            <w:vAlign w:val="center"/>
          </w:tcPr>
          <w:p w:rsidR="00E93928" w:rsidRDefault="00390826">
            <w:pPr>
              <w:ind w:rightChars="12" w:right="25" w:firstLineChars="0" w:firstLine="0"/>
              <w:rPr>
                <w:rFonts w:ascii="仿宋_GB2312" w:eastAsia="仿宋_GB2312" w:hAnsi="宋体" w:cs="宋体"/>
                <w:kern w:val="0"/>
                <w:sz w:val="28"/>
              </w:rPr>
            </w:pPr>
            <w:r>
              <w:rPr>
                <w:rFonts w:ascii="仿宋_GB2312" w:eastAsia="仿宋_GB2312" w:hAnsi="宋体" w:cs="Times New Roman" w:hint="eastAsia"/>
                <w:sz w:val="28"/>
              </w:rPr>
              <w:t>邮箱/QQ</w:t>
            </w:r>
          </w:p>
        </w:tc>
        <w:tc>
          <w:tcPr>
            <w:tcW w:w="1876" w:type="dxa"/>
            <w:tcBorders>
              <w:left w:val="single" w:sz="4" w:space="0" w:color="auto"/>
              <w:bottom w:val="single" w:sz="8" w:space="0" w:color="000000"/>
              <w:right w:val="single" w:sz="8" w:space="0" w:color="000000"/>
            </w:tcBorders>
            <w:vAlign w:val="center"/>
          </w:tcPr>
          <w:p w:rsidR="00E93928" w:rsidRDefault="00E93928">
            <w:pPr>
              <w:autoSpaceDN w:val="0"/>
              <w:spacing w:line="23" w:lineRule="atLeast"/>
              <w:ind w:firstLine="420"/>
              <w:rPr>
                <w:rFonts w:ascii="仿宋_GB2312" w:eastAsia="仿宋_GB2312" w:hAnsi="Calibri" w:cs="Times New Roman"/>
              </w:rPr>
            </w:pPr>
          </w:p>
        </w:tc>
      </w:tr>
      <w:tr w:rsidR="00E93928">
        <w:trPr>
          <w:trHeight w:val="651"/>
        </w:trPr>
        <w:tc>
          <w:tcPr>
            <w:tcW w:w="138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宋体" w:cs="Times New Roman"/>
                <w:sz w:val="28"/>
              </w:rPr>
            </w:pPr>
            <w:r>
              <w:rPr>
                <w:rFonts w:ascii="仿宋_GB2312" w:eastAsia="仿宋_GB2312" w:hAnsi="宋体" w:cs="Times New Roman" w:hint="eastAsia"/>
                <w:sz w:val="28"/>
              </w:rPr>
              <w:t>指导老师</w:t>
            </w:r>
          </w:p>
        </w:tc>
        <w:tc>
          <w:tcPr>
            <w:tcW w:w="1701" w:type="dxa"/>
            <w:tcBorders>
              <w:bottom w:val="single" w:sz="8" w:space="0" w:color="000000"/>
              <w:right w:val="single" w:sz="8" w:space="0" w:color="000000"/>
            </w:tcBorders>
            <w:tcMar>
              <w:top w:w="0" w:type="dxa"/>
              <w:left w:w="108" w:type="dxa"/>
              <w:bottom w:w="0" w:type="dxa"/>
              <w:right w:w="108" w:type="dxa"/>
            </w:tcMar>
            <w:vAlign w:val="center"/>
          </w:tcPr>
          <w:p w:rsidR="00E93928" w:rsidRDefault="00E93928">
            <w:pPr>
              <w:autoSpaceDN w:val="0"/>
              <w:spacing w:line="23" w:lineRule="atLeast"/>
              <w:ind w:firstLine="420"/>
              <w:rPr>
                <w:rFonts w:ascii="仿宋_GB2312" w:eastAsia="仿宋_GB2312" w:hAnsi="Calibri" w:cs="Times New Roman"/>
              </w:rPr>
            </w:pPr>
          </w:p>
        </w:tc>
        <w:tc>
          <w:tcPr>
            <w:tcW w:w="1418" w:type="dxa"/>
            <w:tcBorders>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宋体" w:cs="Times New Roman"/>
                <w:sz w:val="28"/>
              </w:rPr>
            </w:pPr>
            <w:r>
              <w:rPr>
                <w:rFonts w:ascii="仿宋_GB2312" w:eastAsia="仿宋_GB2312" w:hAnsi="宋体" w:cs="Times New Roman" w:hint="eastAsia"/>
                <w:sz w:val="28"/>
              </w:rPr>
              <w:t>联系电话</w:t>
            </w:r>
          </w:p>
        </w:tc>
        <w:tc>
          <w:tcPr>
            <w:tcW w:w="1417" w:type="dxa"/>
            <w:tcBorders>
              <w:bottom w:val="single" w:sz="8" w:space="0" w:color="000000"/>
              <w:right w:val="single" w:sz="4" w:space="0" w:color="auto"/>
            </w:tcBorders>
            <w:tcMar>
              <w:top w:w="0" w:type="dxa"/>
              <w:left w:w="108" w:type="dxa"/>
              <w:bottom w:w="0" w:type="dxa"/>
              <w:right w:w="108" w:type="dxa"/>
            </w:tcMar>
            <w:vAlign w:val="center"/>
          </w:tcPr>
          <w:p w:rsidR="00E93928" w:rsidRDefault="00E93928">
            <w:pPr>
              <w:autoSpaceDN w:val="0"/>
              <w:spacing w:line="23" w:lineRule="atLeast"/>
              <w:ind w:firstLine="420"/>
              <w:rPr>
                <w:rFonts w:ascii="仿宋_GB2312" w:eastAsia="仿宋_GB2312" w:hAnsi="Calibri" w:cs="Times New Roman"/>
              </w:rPr>
            </w:pPr>
          </w:p>
        </w:tc>
        <w:tc>
          <w:tcPr>
            <w:tcW w:w="851" w:type="dxa"/>
            <w:tcBorders>
              <w:left w:val="single" w:sz="4" w:space="0" w:color="auto"/>
              <w:bottom w:val="single" w:sz="8" w:space="0" w:color="000000"/>
              <w:right w:val="single" w:sz="4" w:space="0" w:color="auto"/>
            </w:tcBorders>
            <w:vAlign w:val="center"/>
          </w:tcPr>
          <w:p w:rsidR="00E93928" w:rsidRDefault="00390826">
            <w:pPr>
              <w:ind w:rightChars="12" w:right="25" w:firstLineChars="0" w:firstLine="0"/>
              <w:rPr>
                <w:rFonts w:ascii="仿宋_GB2312" w:eastAsia="仿宋_GB2312" w:hAnsi="宋体" w:cs="宋体"/>
                <w:kern w:val="0"/>
                <w:sz w:val="28"/>
              </w:rPr>
            </w:pPr>
            <w:r>
              <w:rPr>
                <w:rFonts w:ascii="仿宋_GB2312" w:eastAsia="仿宋_GB2312" w:hAnsi="宋体" w:cs="Times New Roman" w:hint="eastAsia"/>
                <w:sz w:val="28"/>
              </w:rPr>
              <w:t>邮箱/QQ</w:t>
            </w:r>
          </w:p>
        </w:tc>
        <w:tc>
          <w:tcPr>
            <w:tcW w:w="1876" w:type="dxa"/>
            <w:tcBorders>
              <w:left w:val="single" w:sz="4" w:space="0" w:color="auto"/>
              <w:bottom w:val="single" w:sz="8" w:space="0" w:color="000000"/>
              <w:right w:val="single" w:sz="8" w:space="0" w:color="000000"/>
            </w:tcBorders>
            <w:vAlign w:val="center"/>
          </w:tcPr>
          <w:p w:rsidR="00E93928" w:rsidRDefault="00E93928">
            <w:pPr>
              <w:autoSpaceDN w:val="0"/>
              <w:spacing w:line="23" w:lineRule="atLeast"/>
              <w:ind w:firstLine="420"/>
              <w:rPr>
                <w:rFonts w:ascii="仿宋_GB2312" w:eastAsia="仿宋_GB2312" w:hAnsi="Calibri" w:cs="Times New Roman"/>
              </w:rPr>
            </w:pPr>
          </w:p>
        </w:tc>
      </w:tr>
      <w:tr w:rsidR="00E93928">
        <w:trPr>
          <w:trHeight w:val="620"/>
        </w:trPr>
        <w:tc>
          <w:tcPr>
            <w:tcW w:w="8647" w:type="dxa"/>
            <w:gridSpan w:val="6"/>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rPr>
            </w:pPr>
            <w:r>
              <w:rPr>
                <w:rFonts w:ascii="仿宋_GB2312" w:eastAsia="仿宋_GB2312" w:hAnsi="宋体" w:cs="Times New Roman" w:hint="eastAsia"/>
                <w:sz w:val="28"/>
              </w:rPr>
              <w:t>有效证件号码：</w:t>
            </w:r>
          </w:p>
        </w:tc>
      </w:tr>
      <w:tr w:rsidR="00E93928">
        <w:trPr>
          <w:trHeight w:val="620"/>
        </w:trPr>
        <w:tc>
          <w:tcPr>
            <w:tcW w:w="8647" w:type="dxa"/>
            <w:gridSpan w:val="6"/>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宋体" w:cs="Times New Roman"/>
                <w:sz w:val="28"/>
              </w:rPr>
            </w:pPr>
            <w:r>
              <w:rPr>
                <w:rFonts w:ascii="仿宋_GB2312" w:eastAsia="仿宋_GB2312" w:hAnsi="宋体" w:cs="Times New Roman" w:hint="eastAsia"/>
                <w:sz w:val="28"/>
              </w:rPr>
              <w:t>工作/学习单位：</w:t>
            </w:r>
          </w:p>
        </w:tc>
      </w:tr>
      <w:tr w:rsidR="00E93928">
        <w:trPr>
          <w:trHeight w:val="651"/>
        </w:trPr>
        <w:tc>
          <w:tcPr>
            <w:tcW w:w="8647" w:type="dxa"/>
            <w:gridSpan w:val="6"/>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Calibri" w:cs="Times New Roman"/>
              </w:rPr>
            </w:pPr>
            <w:r>
              <w:rPr>
                <w:rFonts w:ascii="仿宋_GB2312" w:eastAsia="仿宋_GB2312" w:hAnsi="宋体" w:cs="Times New Roman" w:hint="eastAsia"/>
                <w:sz w:val="28"/>
              </w:rPr>
              <w:t>通信地址：</w:t>
            </w:r>
          </w:p>
        </w:tc>
      </w:tr>
      <w:tr w:rsidR="00E93928">
        <w:trPr>
          <w:trHeight w:val="651"/>
        </w:trPr>
        <w:tc>
          <w:tcPr>
            <w:tcW w:w="8647" w:type="dxa"/>
            <w:gridSpan w:val="6"/>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390826">
            <w:pPr>
              <w:autoSpaceDN w:val="0"/>
              <w:spacing w:line="23" w:lineRule="atLeast"/>
              <w:ind w:firstLineChars="0" w:firstLine="0"/>
              <w:rPr>
                <w:rFonts w:ascii="仿宋_GB2312" w:eastAsia="仿宋_GB2312" w:hAnsi="宋体" w:cs="Times New Roman"/>
                <w:sz w:val="28"/>
              </w:rPr>
            </w:pPr>
            <w:r>
              <w:rPr>
                <w:rFonts w:ascii="仿宋_GB2312" w:eastAsia="仿宋_GB2312" w:hAnsi="宋体" w:cs="Times New Roman" w:hint="eastAsia"/>
                <w:sz w:val="28"/>
              </w:rPr>
              <w:t>创意表达关键词：</w:t>
            </w:r>
          </w:p>
        </w:tc>
      </w:tr>
      <w:tr w:rsidR="00E93928">
        <w:trPr>
          <w:trHeight w:val="90"/>
        </w:trPr>
        <w:tc>
          <w:tcPr>
            <w:tcW w:w="8647" w:type="dxa"/>
            <w:gridSpan w:val="6"/>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E93928" w:rsidRDefault="00E93928">
            <w:pPr>
              <w:autoSpaceDN w:val="0"/>
              <w:spacing w:line="23" w:lineRule="atLeast"/>
              <w:ind w:firstLineChars="0" w:firstLine="0"/>
              <w:jc w:val="center"/>
              <w:rPr>
                <w:rFonts w:ascii="仿宋_GB2312" w:eastAsia="仿宋_GB2312" w:hAnsi="宋体" w:cs="Times New Roman"/>
                <w:sz w:val="28"/>
              </w:rPr>
            </w:pPr>
          </w:p>
          <w:p w:rsidR="00E93928" w:rsidRDefault="00390826">
            <w:pPr>
              <w:autoSpaceDN w:val="0"/>
              <w:spacing w:line="23" w:lineRule="atLeast"/>
              <w:ind w:firstLineChars="0" w:firstLine="0"/>
              <w:jc w:val="center"/>
              <w:rPr>
                <w:rFonts w:ascii="仿宋_GB2312" w:eastAsia="仿宋_GB2312" w:hAnsi="宋体" w:cs="Times New Roman"/>
                <w:sz w:val="28"/>
              </w:rPr>
            </w:pPr>
            <w:r>
              <w:rPr>
                <w:rFonts w:ascii="仿宋_GB2312" w:eastAsia="仿宋_GB2312" w:hAnsi="宋体" w:cs="Times New Roman" w:hint="eastAsia"/>
                <w:sz w:val="28"/>
              </w:rPr>
              <w:t>创意提要</w:t>
            </w:r>
          </w:p>
          <w:p w:rsidR="00E93928" w:rsidRDefault="00390826">
            <w:pPr>
              <w:autoSpaceDN w:val="0"/>
              <w:spacing w:line="23" w:lineRule="atLeast"/>
              <w:ind w:firstLine="560"/>
              <w:rPr>
                <w:rFonts w:ascii="仿宋_GB2312" w:eastAsia="仿宋_GB2312" w:hAnsi="Calibri" w:cs="Times New Roman"/>
                <w:sz w:val="28"/>
              </w:rPr>
            </w:pPr>
            <w:r>
              <w:rPr>
                <w:rFonts w:ascii="仿宋_GB2312" w:eastAsia="仿宋_GB2312" w:hAnsi="Calibri" w:cs="Times New Roman" w:hint="eastAsia"/>
                <w:sz w:val="28"/>
              </w:rPr>
              <w:t xml:space="preserve">   </w:t>
            </w:r>
          </w:p>
          <w:p w:rsidR="00E93928" w:rsidRDefault="00E93928">
            <w:pPr>
              <w:autoSpaceDN w:val="0"/>
              <w:spacing w:line="23" w:lineRule="atLeast"/>
              <w:ind w:firstLine="560"/>
              <w:rPr>
                <w:rFonts w:ascii="仿宋_GB2312" w:eastAsia="仿宋_GB2312" w:hAnsi="Calibri" w:cs="Times New Roman"/>
                <w:sz w:val="28"/>
              </w:rPr>
            </w:pPr>
          </w:p>
          <w:p w:rsidR="00E93928" w:rsidRDefault="00E93928">
            <w:pPr>
              <w:autoSpaceDN w:val="0"/>
              <w:spacing w:line="23" w:lineRule="atLeast"/>
              <w:ind w:firstLine="560"/>
              <w:rPr>
                <w:rFonts w:ascii="仿宋_GB2312" w:eastAsia="仿宋_GB2312" w:hAnsi="Calibri" w:cs="Times New Roman"/>
                <w:sz w:val="28"/>
              </w:rPr>
            </w:pPr>
          </w:p>
          <w:p w:rsidR="00E93928" w:rsidRDefault="00E93928">
            <w:pPr>
              <w:autoSpaceDN w:val="0"/>
              <w:spacing w:line="23" w:lineRule="atLeast"/>
              <w:ind w:firstLine="560"/>
              <w:rPr>
                <w:rFonts w:ascii="仿宋_GB2312" w:eastAsia="仿宋_GB2312" w:hAnsi="Calibri" w:cs="Times New Roman"/>
                <w:sz w:val="28"/>
              </w:rPr>
            </w:pPr>
          </w:p>
          <w:p w:rsidR="00E93928" w:rsidRDefault="00E93928">
            <w:pPr>
              <w:autoSpaceDN w:val="0"/>
              <w:spacing w:line="23" w:lineRule="atLeast"/>
              <w:ind w:firstLine="560"/>
              <w:jc w:val="center"/>
              <w:rPr>
                <w:rFonts w:ascii="仿宋_GB2312" w:eastAsia="仿宋_GB2312" w:hAnsi="Calibri" w:cs="Times New Roman"/>
                <w:sz w:val="28"/>
              </w:rPr>
            </w:pPr>
          </w:p>
          <w:p w:rsidR="00E93928" w:rsidRDefault="00E93928">
            <w:pPr>
              <w:autoSpaceDN w:val="0"/>
              <w:spacing w:line="23" w:lineRule="atLeast"/>
              <w:ind w:firstLine="560"/>
              <w:jc w:val="center"/>
              <w:rPr>
                <w:rFonts w:ascii="仿宋_GB2312" w:eastAsia="仿宋_GB2312" w:hAnsi="Calibri" w:cs="Times New Roman"/>
                <w:sz w:val="28"/>
              </w:rPr>
            </w:pPr>
          </w:p>
          <w:p w:rsidR="00E93928" w:rsidRDefault="00E93928">
            <w:pPr>
              <w:autoSpaceDN w:val="0"/>
              <w:spacing w:line="23" w:lineRule="atLeast"/>
              <w:ind w:firstLineChars="0" w:firstLine="0"/>
              <w:rPr>
                <w:rFonts w:ascii="仿宋_GB2312" w:eastAsia="仿宋_GB2312" w:hAnsi="Calibri" w:cs="Times New Roman"/>
              </w:rPr>
            </w:pPr>
          </w:p>
          <w:p w:rsidR="00E93928" w:rsidRDefault="00E93928">
            <w:pPr>
              <w:autoSpaceDN w:val="0"/>
              <w:spacing w:line="23" w:lineRule="atLeast"/>
              <w:ind w:firstLine="420"/>
              <w:jc w:val="center"/>
              <w:rPr>
                <w:rFonts w:ascii="仿宋_GB2312" w:eastAsia="仿宋_GB2312" w:hAnsi="Calibri" w:cs="Times New Roman"/>
              </w:rPr>
            </w:pPr>
          </w:p>
          <w:p w:rsidR="00E93928" w:rsidRDefault="00E93928">
            <w:pPr>
              <w:autoSpaceDN w:val="0"/>
              <w:spacing w:line="23" w:lineRule="atLeast"/>
              <w:ind w:firstLine="420"/>
              <w:jc w:val="center"/>
              <w:rPr>
                <w:rFonts w:ascii="仿宋_GB2312" w:eastAsia="仿宋_GB2312" w:hAnsi="Calibri" w:cs="Times New Roman"/>
              </w:rPr>
            </w:pPr>
          </w:p>
          <w:p w:rsidR="00E93928" w:rsidRDefault="00E93928">
            <w:pPr>
              <w:autoSpaceDN w:val="0"/>
              <w:spacing w:line="23" w:lineRule="atLeast"/>
              <w:ind w:firstLineChars="0" w:firstLine="0"/>
              <w:rPr>
                <w:rFonts w:ascii="仿宋_GB2312" w:eastAsia="仿宋_GB2312" w:hAnsi="Calibri" w:cs="Times New Roman"/>
              </w:rPr>
            </w:pPr>
          </w:p>
          <w:p w:rsidR="00E93928" w:rsidRDefault="00E93928">
            <w:pPr>
              <w:autoSpaceDN w:val="0"/>
              <w:spacing w:line="23" w:lineRule="atLeast"/>
              <w:ind w:firstLine="420"/>
              <w:jc w:val="center"/>
              <w:rPr>
                <w:rFonts w:ascii="仿宋_GB2312" w:eastAsia="仿宋_GB2312" w:hAnsi="Calibri" w:cs="Times New Roman"/>
              </w:rPr>
            </w:pPr>
          </w:p>
          <w:p w:rsidR="00E93928" w:rsidRDefault="00E93928">
            <w:pPr>
              <w:autoSpaceDN w:val="0"/>
              <w:spacing w:line="23" w:lineRule="atLeast"/>
              <w:ind w:firstLine="420"/>
              <w:rPr>
                <w:rFonts w:ascii="仿宋_GB2312" w:eastAsia="仿宋_GB2312" w:hAnsi="Calibri" w:cs="Times New Roman"/>
              </w:rPr>
            </w:pPr>
          </w:p>
          <w:p w:rsidR="00E93928" w:rsidRDefault="00E93928">
            <w:pPr>
              <w:autoSpaceDN w:val="0"/>
              <w:spacing w:line="23" w:lineRule="atLeast"/>
              <w:ind w:firstLine="420"/>
              <w:rPr>
                <w:rFonts w:ascii="仿宋_GB2312" w:eastAsia="仿宋_GB2312" w:hAnsi="Calibri" w:cs="Times New Roman"/>
              </w:rPr>
            </w:pPr>
          </w:p>
          <w:p w:rsidR="00E93928" w:rsidRDefault="00E93928">
            <w:pPr>
              <w:autoSpaceDN w:val="0"/>
              <w:spacing w:line="23" w:lineRule="atLeast"/>
              <w:ind w:firstLine="420"/>
              <w:rPr>
                <w:rFonts w:ascii="仿宋_GB2312" w:eastAsia="仿宋_GB2312" w:hAnsi="Calibri" w:cs="Times New Roman"/>
              </w:rPr>
            </w:pPr>
          </w:p>
          <w:p w:rsidR="00E93928" w:rsidRDefault="00E93928">
            <w:pPr>
              <w:autoSpaceDN w:val="0"/>
              <w:spacing w:line="23" w:lineRule="atLeast"/>
              <w:ind w:firstLine="420"/>
              <w:jc w:val="center"/>
              <w:rPr>
                <w:rFonts w:ascii="仿宋_GB2312" w:eastAsia="仿宋_GB2312" w:hAnsi="Calibri" w:cs="Times New Roman"/>
              </w:rPr>
            </w:pPr>
          </w:p>
          <w:p w:rsidR="00E93928" w:rsidRDefault="00E93928">
            <w:pPr>
              <w:autoSpaceDN w:val="0"/>
              <w:spacing w:line="23" w:lineRule="atLeast"/>
              <w:ind w:firstLine="420"/>
              <w:jc w:val="center"/>
              <w:rPr>
                <w:rFonts w:ascii="仿宋_GB2312" w:eastAsia="仿宋_GB2312" w:hAnsi="Calibri" w:cs="Times New Roman"/>
              </w:rPr>
            </w:pPr>
          </w:p>
        </w:tc>
      </w:tr>
    </w:tbl>
    <w:p w:rsidR="00E93928" w:rsidRDefault="00E93928" w:rsidP="00EF4869">
      <w:pPr>
        <w:autoSpaceDN w:val="0"/>
        <w:ind w:firstLineChars="0" w:firstLine="0"/>
        <w:jc w:val="left"/>
        <w:rPr>
          <w:rFonts w:ascii="仿宋" w:eastAsia="仿宋" w:hAnsi="仿宋" w:cs="仿宋"/>
          <w:bCs/>
          <w:sz w:val="28"/>
          <w:szCs w:val="28"/>
        </w:rPr>
      </w:pPr>
    </w:p>
    <w:p w:rsidR="00E93928" w:rsidRDefault="00E93928">
      <w:pPr>
        <w:autoSpaceDN w:val="0"/>
        <w:ind w:firstLine="560"/>
        <w:jc w:val="left"/>
        <w:rPr>
          <w:rFonts w:ascii="仿宋" w:eastAsia="仿宋" w:hAnsi="仿宋" w:cs="仿宋"/>
          <w:bCs/>
          <w:sz w:val="28"/>
          <w:szCs w:val="28"/>
        </w:rPr>
      </w:pPr>
    </w:p>
    <w:p w:rsidR="00E93928" w:rsidRDefault="00390826" w:rsidP="00EF4869">
      <w:pPr>
        <w:autoSpaceDN w:val="0"/>
        <w:spacing w:line="23" w:lineRule="atLeast"/>
        <w:ind w:firstLineChars="0" w:firstLine="0"/>
        <w:jc w:val="center"/>
        <w:rPr>
          <w:rFonts w:ascii="微软雅黑" w:eastAsia="微软雅黑" w:hAnsi="微软雅黑" w:cs="微软雅黑"/>
          <w:b/>
          <w:sz w:val="44"/>
          <w:szCs w:val="36"/>
        </w:rPr>
      </w:pPr>
      <w:r>
        <w:rPr>
          <w:rFonts w:ascii="微软雅黑" w:eastAsia="微软雅黑" w:hAnsi="微软雅黑" w:cs="微软雅黑" w:hint="eastAsia"/>
          <w:b/>
          <w:sz w:val="44"/>
          <w:szCs w:val="36"/>
        </w:rPr>
        <w:t>广西壮族自治区图书馆</w:t>
      </w:r>
    </w:p>
    <w:p w:rsidR="00E93928" w:rsidRDefault="00390826" w:rsidP="00EF4869">
      <w:pPr>
        <w:autoSpaceDN w:val="0"/>
        <w:spacing w:line="23" w:lineRule="atLeast"/>
        <w:ind w:firstLineChars="0" w:firstLine="0"/>
        <w:jc w:val="center"/>
        <w:rPr>
          <w:rFonts w:ascii="微软雅黑" w:eastAsia="微软雅黑" w:hAnsi="微软雅黑" w:cs="微软雅黑"/>
          <w:b/>
          <w:sz w:val="44"/>
          <w:szCs w:val="36"/>
        </w:rPr>
      </w:pPr>
      <w:r>
        <w:rPr>
          <w:rFonts w:ascii="微软雅黑" w:eastAsia="微软雅黑" w:hAnsi="微软雅黑" w:cs="微软雅黑" w:hint="eastAsia"/>
          <w:b/>
          <w:sz w:val="44"/>
          <w:szCs w:val="36"/>
        </w:rPr>
        <w:t>首届文化创意产品设计大赛承诺书</w:t>
      </w:r>
    </w:p>
    <w:p w:rsidR="00E93928" w:rsidRDefault="00E93928">
      <w:pPr>
        <w:pStyle w:val="HTML"/>
        <w:spacing w:line="560" w:lineRule="exact"/>
        <w:rPr>
          <w:rFonts w:ascii="微软雅黑" w:eastAsia="微软雅黑" w:hAnsi="微软雅黑" w:cs="微软雅黑"/>
          <w:b/>
          <w:sz w:val="44"/>
          <w:szCs w:val="36"/>
        </w:rPr>
      </w:pPr>
    </w:p>
    <w:p w:rsidR="00E93928" w:rsidRDefault="00390826">
      <w:pPr>
        <w:pStyle w:val="HTML"/>
        <w:spacing w:line="560" w:lineRule="exact"/>
        <w:ind w:firstLineChars="200" w:firstLine="640"/>
        <w:jc w:val="left"/>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承诺所选送参加广西壮族自治区图书馆首届文化创意产品设计大赛的</w:t>
      </w:r>
      <w:r>
        <w:rPr>
          <w:rFonts w:ascii="仿宋" w:eastAsia="仿宋" w:hAnsi="仿宋" w:hint="eastAsia"/>
          <w:sz w:val="32"/>
          <w:szCs w:val="32"/>
          <w:u w:val="single"/>
        </w:rPr>
        <w:t xml:space="preserve">                       </w:t>
      </w:r>
      <w:r>
        <w:rPr>
          <w:rFonts w:ascii="仿宋" w:eastAsia="仿宋" w:hAnsi="仿宋" w:hint="eastAsia"/>
          <w:sz w:val="32"/>
          <w:szCs w:val="32"/>
        </w:rPr>
        <w:t>作品属于本单位（本人）创作，不存在知识产权争议的事项，并愿意承担由此产生的一切法律责任；参赛作品如获奖则获奖荣誉（将在证书上体现）及奖金归本单位（本人）所有；同时本单位（本人）除享有获奖作品的署名权外，该作品的其它著作权归主办方享有。</w:t>
      </w:r>
    </w:p>
    <w:p w:rsidR="00E93928" w:rsidRDefault="00E93928">
      <w:pPr>
        <w:pStyle w:val="HTML"/>
        <w:spacing w:line="560" w:lineRule="exact"/>
        <w:rPr>
          <w:rFonts w:ascii="仿宋" w:eastAsia="仿宋" w:hAnsi="仿宋"/>
          <w:color w:val="FF0000"/>
          <w:sz w:val="32"/>
          <w:szCs w:val="32"/>
        </w:rPr>
      </w:pPr>
    </w:p>
    <w:p w:rsidR="00E93928" w:rsidRDefault="00E93928">
      <w:pPr>
        <w:pStyle w:val="HTML"/>
        <w:spacing w:line="560" w:lineRule="exact"/>
        <w:rPr>
          <w:rFonts w:ascii="仿宋" w:eastAsia="仿宋" w:hAnsi="仿宋"/>
          <w:color w:val="FF0000"/>
          <w:sz w:val="32"/>
          <w:szCs w:val="32"/>
        </w:rPr>
      </w:pPr>
    </w:p>
    <w:p w:rsidR="00E93928" w:rsidRDefault="00390826">
      <w:pPr>
        <w:pStyle w:val="HTML"/>
        <w:spacing w:line="560" w:lineRule="exact"/>
        <w:ind w:firstLine="640"/>
        <w:rPr>
          <w:rFonts w:ascii="仿宋" w:eastAsia="仿宋" w:hAnsi="仿宋"/>
          <w:sz w:val="32"/>
          <w:szCs w:val="32"/>
        </w:rPr>
      </w:pPr>
      <w:r>
        <w:rPr>
          <w:rFonts w:ascii="仿宋" w:eastAsia="仿宋" w:hAnsi="仿宋" w:hint="eastAsia"/>
          <w:sz w:val="32"/>
          <w:szCs w:val="32"/>
        </w:rPr>
        <w:t>参赛者签名或盖章：</w:t>
      </w:r>
    </w:p>
    <w:p w:rsidR="00E93928" w:rsidRDefault="00E93928">
      <w:pPr>
        <w:pStyle w:val="HTML"/>
        <w:spacing w:line="560" w:lineRule="exact"/>
        <w:ind w:firstLine="640"/>
        <w:rPr>
          <w:rFonts w:ascii="仿宋" w:eastAsia="仿宋" w:hAnsi="仿宋"/>
          <w:sz w:val="32"/>
          <w:szCs w:val="32"/>
        </w:rPr>
      </w:pPr>
    </w:p>
    <w:p w:rsidR="00E93928" w:rsidRDefault="00E93928">
      <w:pPr>
        <w:pStyle w:val="HTML"/>
        <w:spacing w:line="560" w:lineRule="exact"/>
        <w:ind w:firstLine="640"/>
        <w:rPr>
          <w:rFonts w:ascii="仿宋" w:eastAsia="仿宋" w:hAnsi="仿宋"/>
          <w:sz w:val="32"/>
          <w:szCs w:val="32"/>
        </w:rPr>
      </w:pPr>
    </w:p>
    <w:p w:rsidR="00E93928" w:rsidRDefault="00E93928">
      <w:pPr>
        <w:pStyle w:val="HTML"/>
        <w:spacing w:line="560" w:lineRule="exact"/>
        <w:ind w:firstLine="640"/>
        <w:rPr>
          <w:rFonts w:ascii="仿宋" w:eastAsia="仿宋" w:hAnsi="仿宋"/>
          <w:sz w:val="32"/>
          <w:szCs w:val="32"/>
        </w:rPr>
      </w:pPr>
    </w:p>
    <w:p w:rsidR="00E93928" w:rsidRDefault="00E93928">
      <w:pPr>
        <w:pStyle w:val="HTML"/>
        <w:spacing w:line="560" w:lineRule="exact"/>
        <w:ind w:firstLine="640"/>
        <w:rPr>
          <w:rFonts w:ascii="仿宋" w:eastAsia="仿宋" w:hAnsi="仿宋"/>
          <w:sz w:val="32"/>
          <w:szCs w:val="32"/>
        </w:rPr>
      </w:pPr>
    </w:p>
    <w:p w:rsidR="00E93928" w:rsidRDefault="00390826">
      <w:pPr>
        <w:pStyle w:val="HTML"/>
        <w:spacing w:line="560" w:lineRule="exact"/>
        <w:ind w:firstLine="640"/>
        <w:rPr>
          <w:rFonts w:ascii="仿宋" w:eastAsia="仿宋" w:hAnsi="仿宋"/>
          <w:sz w:val="32"/>
          <w:szCs w:val="32"/>
        </w:rPr>
      </w:pPr>
      <w:r>
        <w:rPr>
          <w:rFonts w:ascii="仿宋" w:eastAsia="仿宋" w:hAnsi="仿宋" w:hint="eastAsia"/>
          <w:sz w:val="32"/>
          <w:szCs w:val="32"/>
        </w:rPr>
        <w:t xml:space="preserve">                          年   月    日</w:t>
      </w:r>
    </w:p>
    <w:p w:rsidR="00E93928" w:rsidRDefault="00E93928">
      <w:pPr>
        <w:ind w:firstLineChars="0" w:firstLine="0"/>
        <w:jc w:val="left"/>
        <w:rPr>
          <w:rFonts w:ascii="微软雅黑" w:eastAsia="微软雅黑" w:hAnsi="微软雅黑" w:cs="微软雅黑"/>
          <w:b/>
          <w:bCs/>
          <w:sz w:val="28"/>
          <w:szCs w:val="28"/>
        </w:rPr>
      </w:pPr>
    </w:p>
    <w:p w:rsidR="00E93928" w:rsidRDefault="00E93928">
      <w:pPr>
        <w:ind w:firstLineChars="0" w:firstLine="0"/>
        <w:jc w:val="left"/>
        <w:rPr>
          <w:rFonts w:ascii="微软雅黑" w:eastAsia="微软雅黑" w:hAnsi="微软雅黑" w:cs="微软雅黑"/>
          <w:b/>
          <w:bCs/>
          <w:sz w:val="28"/>
          <w:szCs w:val="28"/>
        </w:rPr>
      </w:pPr>
    </w:p>
    <w:sectPr w:rsidR="00E93928">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0" w:footer="9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3B" w:rsidRDefault="00FD613B" w:rsidP="008D7D92">
      <w:pPr>
        <w:ind w:firstLine="420"/>
      </w:pPr>
      <w:r>
        <w:separator/>
      </w:r>
    </w:p>
  </w:endnote>
  <w:endnote w:type="continuationSeparator" w:id="0">
    <w:p w:rsidR="00FD613B" w:rsidRDefault="00FD613B" w:rsidP="008D7D9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Noto Sans CJK JP Regular">
    <w:altName w:val="Arial"/>
    <w:charset w:val="00"/>
    <w:family w:val="swiss"/>
    <w:pitch w:val="default"/>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3B" w:rsidRDefault="00FD613B" w:rsidP="008D7D92">
      <w:pPr>
        <w:ind w:firstLine="420"/>
      </w:pPr>
      <w:r>
        <w:separator/>
      </w:r>
    </w:p>
  </w:footnote>
  <w:footnote w:type="continuationSeparator" w:id="0">
    <w:p w:rsidR="00FD613B" w:rsidRDefault="00FD613B" w:rsidP="008D7D92">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5"/>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28" w:rsidRDefault="00E9392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F4637"/>
    <w:multiLevelType w:val="singleLevel"/>
    <w:tmpl w:val="87EF4637"/>
    <w:lvl w:ilvl="0">
      <w:start w:val="8"/>
      <w:numFmt w:val="chineseCounting"/>
      <w:suff w:val="nothing"/>
      <w:lvlText w:val="%1、"/>
      <w:lvlJc w:val="left"/>
      <w:rPr>
        <w:rFonts w:hint="eastAsia"/>
      </w:rPr>
    </w:lvl>
  </w:abstractNum>
  <w:abstractNum w:abstractNumId="1">
    <w:nsid w:val="9E803659"/>
    <w:multiLevelType w:val="singleLevel"/>
    <w:tmpl w:val="9E803659"/>
    <w:lvl w:ilvl="0">
      <w:start w:val="1"/>
      <w:numFmt w:val="chineseCounting"/>
      <w:suff w:val="nothing"/>
      <w:lvlText w:val="（%1）"/>
      <w:lvlJc w:val="left"/>
      <w:rPr>
        <w:rFonts w:hint="eastAsia"/>
      </w:rPr>
    </w:lvl>
  </w:abstractNum>
  <w:abstractNum w:abstractNumId="2">
    <w:nsid w:val="03FB7543"/>
    <w:multiLevelType w:val="hybridMultilevel"/>
    <w:tmpl w:val="A1782692"/>
    <w:lvl w:ilvl="0" w:tplc="4EAA3ABC">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3B34F38"/>
    <w:multiLevelType w:val="hybridMultilevel"/>
    <w:tmpl w:val="E1CAC4D2"/>
    <w:lvl w:ilvl="0" w:tplc="3960A0DE">
      <w:start w:val="4"/>
      <w:numFmt w:val="japaneseCounting"/>
      <w:lvlText w:val="%1、"/>
      <w:lvlJc w:val="left"/>
      <w:pPr>
        <w:ind w:left="1423" w:hanging="7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4">
    <w:nsid w:val="32C327C9"/>
    <w:multiLevelType w:val="hybridMultilevel"/>
    <w:tmpl w:val="FB300FFC"/>
    <w:lvl w:ilvl="0" w:tplc="D20A689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CB39A9"/>
    <w:multiLevelType w:val="hybridMultilevel"/>
    <w:tmpl w:val="26CCB274"/>
    <w:lvl w:ilvl="0" w:tplc="EE68AF1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3EDF3290"/>
    <w:multiLevelType w:val="singleLevel"/>
    <w:tmpl w:val="3EDF3290"/>
    <w:lvl w:ilvl="0">
      <w:start w:val="9"/>
      <w:numFmt w:val="chineseCounting"/>
      <w:suff w:val="nothing"/>
      <w:lvlText w:val="%1、"/>
      <w:lvlJc w:val="left"/>
      <w:rPr>
        <w:rFonts w:hint="eastAsia"/>
      </w:rPr>
    </w:lvl>
  </w:abstractNum>
  <w:abstractNum w:abstractNumId="7">
    <w:nsid w:val="41D65CB6"/>
    <w:multiLevelType w:val="singleLevel"/>
    <w:tmpl w:val="E3643910"/>
    <w:lvl w:ilvl="0">
      <w:start w:val="4"/>
      <w:numFmt w:val="chineseCounting"/>
      <w:suff w:val="nothing"/>
      <w:lvlText w:val="%1、"/>
      <w:lvlJc w:val="left"/>
      <w:rPr>
        <w:rFonts w:hint="eastAsia"/>
        <w:lang w:val="en-US"/>
      </w:rPr>
    </w:lvl>
  </w:abstractNum>
  <w:abstractNum w:abstractNumId="8">
    <w:nsid w:val="453130A0"/>
    <w:multiLevelType w:val="hybridMultilevel"/>
    <w:tmpl w:val="DA28C552"/>
    <w:lvl w:ilvl="0" w:tplc="C59C6BC4">
      <w:start w:val="7"/>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649333AF"/>
    <w:multiLevelType w:val="singleLevel"/>
    <w:tmpl w:val="F3CA2CBA"/>
    <w:lvl w:ilvl="0">
      <w:start w:val="2"/>
      <w:numFmt w:val="chineseCounting"/>
      <w:suff w:val="nothing"/>
      <w:lvlText w:val="（%1）"/>
      <w:lvlJc w:val="left"/>
      <w:rPr>
        <w:rFonts w:hint="eastAsia"/>
        <w:lang w:val="en-US"/>
      </w:rPr>
    </w:lvl>
  </w:abstractNum>
  <w:num w:numId="1">
    <w:abstractNumId w:val="7"/>
  </w:num>
  <w:num w:numId="2">
    <w:abstractNumId w:val="0"/>
  </w:num>
  <w:num w:numId="3">
    <w:abstractNumId w:val="6"/>
  </w:num>
  <w:num w:numId="4">
    <w:abstractNumId w:val="1"/>
  </w:num>
  <w:num w:numId="5">
    <w:abstractNumId w:val="9"/>
  </w:num>
  <w:num w:numId="6">
    <w:abstractNumId w:val="5"/>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12D86"/>
    <w:rsid w:val="00006B19"/>
    <w:rsid w:val="000631DB"/>
    <w:rsid w:val="000766AA"/>
    <w:rsid w:val="000B7B48"/>
    <w:rsid w:val="000C042B"/>
    <w:rsid w:val="000D2106"/>
    <w:rsid w:val="000E49C1"/>
    <w:rsid w:val="0013496C"/>
    <w:rsid w:val="001A791A"/>
    <w:rsid w:val="001B00A2"/>
    <w:rsid w:val="001B17F0"/>
    <w:rsid w:val="001F5BED"/>
    <w:rsid w:val="002E65B4"/>
    <w:rsid w:val="003452CE"/>
    <w:rsid w:val="00355636"/>
    <w:rsid w:val="0036545B"/>
    <w:rsid w:val="00390826"/>
    <w:rsid w:val="00391B5A"/>
    <w:rsid w:val="0048184B"/>
    <w:rsid w:val="004E4800"/>
    <w:rsid w:val="004E7517"/>
    <w:rsid w:val="004F3DB8"/>
    <w:rsid w:val="004F43FC"/>
    <w:rsid w:val="005B12FF"/>
    <w:rsid w:val="0060034B"/>
    <w:rsid w:val="006033B1"/>
    <w:rsid w:val="00610F14"/>
    <w:rsid w:val="00622E76"/>
    <w:rsid w:val="00695AC2"/>
    <w:rsid w:val="00697E5A"/>
    <w:rsid w:val="006C4470"/>
    <w:rsid w:val="00733DDE"/>
    <w:rsid w:val="00756D67"/>
    <w:rsid w:val="00760480"/>
    <w:rsid w:val="00793197"/>
    <w:rsid w:val="007E1388"/>
    <w:rsid w:val="0084198C"/>
    <w:rsid w:val="00861C1D"/>
    <w:rsid w:val="008878E0"/>
    <w:rsid w:val="008D7D92"/>
    <w:rsid w:val="009E1C33"/>
    <w:rsid w:val="00A066D9"/>
    <w:rsid w:val="00A10B06"/>
    <w:rsid w:val="00A20F46"/>
    <w:rsid w:val="00A273A0"/>
    <w:rsid w:val="00B7162F"/>
    <w:rsid w:val="00B72DBE"/>
    <w:rsid w:val="00B73A0E"/>
    <w:rsid w:val="00B87380"/>
    <w:rsid w:val="00BD51A9"/>
    <w:rsid w:val="00BE47C0"/>
    <w:rsid w:val="00C10339"/>
    <w:rsid w:val="00C14204"/>
    <w:rsid w:val="00C226E8"/>
    <w:rsid w:val="00C47B2F"/>
    <w:rsid w:val="00C72FA2"/>
    <w:rsid w:val="00C8294D"/>
    <w:rsid w:val="00C93132"/>
    <w:rsid w:val="00CD5DDA"/>
    <w:rsid w:val="00D14C05"/>
    <w:rsid w:val="00D37835"/>
    <w:rsid w:val="00D65B40"/>
    <w:rsid w:val="00D67B6C"/>
    <w:rsid w:val="00DA3FD9"/>
    <w:rsid w:val="00DA4421"/>
    <w:rsid w:val="00DB3F81"/>
    <w:rsid w:val="00DD3E82"/>
    <w:rsid w:val="00E02B2A"/>
    <w:rsid w:val="00E37DD9"/>
    <w:rsid w:val="00E833FA"/>
    <w:rsid w:val="00E9203E"/>
    <w:rsid w:val="00E93928"/>
    <w:rsid w:val="00E9669B"/>
    <w:rsid w:val="00EB4CF1"/>
    <w:rsid w:val="00EE7E79"/>
    <w:rsid w:val="00EF4869"/>
    <w:rsid w:val="00FC60B1"/>
    <w:rsid w:val="00FD613B"/>
    <w:rsid w:val="0197372D"/>
    <w:rsid w:val="02EF0DDC"/>
    <w:rsid w:val="03EA7E71"/>
    <w:rsid w:val="04515F2B"/>
    <w:rsid w:val="04AB1999"/>
    <w:rsid w:val="04BD442E"/>
    <w:rsid w:val="04C21046"/>
    <w:rsid w:val="04ED6002"/>
    <w:rsid w:val="05363F57"/>
    <w:rsid w:val="06F93568"/>
    <w:rsid w:val="073E5B90"/>
    <w:rsid w:val="07A007DA"/>
    <w:rsid w:val="07B228DA"/>
    <w:rsid w:val="080B1FEB"/>
    <w:rsid w:val="08257685"/>
    <w:rsid w:val="083D2BC5"/>
    <w:rsid w:val="093C77FD"/>
    <w:rsid w:val="0A2347CB"/>
    <w:rsid w:val="0B256712"/>
    <w:rsid w:val="0BAD6B2E"/>
    <w:rsid w:val="0BC2781C"/>
    <w:rsid w:val="0C211F88"/>
    <w:rsid w:val="0C286E8D"/>
    <w:rsid w:val="0C561B7A"/>
    <w:rsid w:val="0C830C65"/>
    <w:rsid w:val="0D251D8C"/>
    <w:rsid w:val="0D2F29E0"/>
    <w:rsid w:val="0D7D584C"/>
    <w:rsid w:val="0E636A11"/>
    <w:rsid w:val="0EFE0E81"/>
    <w:rsid w:val="0F347F4B"/>
    <w:rsid w:val="10600705"/>
    <w:rsid w:val="10693F0A"/>
    <w:rsid w:val="106B7C73"/>
    <w:rsid w:val="11201F29"/>
    <w:rsid w:val="144C2FE5"/>
    <w:rsid w:val="15AA04E0"/>
    <w:rsid w:val="15D8684C"/>
    <w:rsid w:val="15F42DD1"/>
    <w:rsid w:val="16272CF6"/>
    <w:rsid w:val="164A3C03"/>
    <w:rsid w:val="16F556A9"/>
    <w:rsid w:val="1AA221C1"/>
    <w:rsid w:val="1AA97869"/>
    <w:rsid w:val="1B147161"/>
    <w:rsid w:val="1CF72E7C"/>
    <w:rsid w:val="1D0953CE"/>
    <w:rsid w:val="1DA67A21"/>
    <w:rsid w:val="1DDD335A"/>
    <w:rsid w:val="1DF2089D"/>
    <w:rsid w:val="1DF824F3"/>
    <w:rsid w:val="1E212D86"/>
    <w:rsid w:val="1F584489"/>
    <w:rsid w:val="205D2A82"/>
    <w:rsid w:val="20642FCD"/>
    <w:rsid w:val="20BF6816"/>
    <w:rsid w:val="214C065A"/>
    <w:rsid w:val="214C331F"/>
    <w:rsid w:val="2193456F"/>
    <w:rsid w:val="223834C1"/>
    <w:rsid w:val="236A7DD7"/>
    <w:rsid w:val="250B72FC"/>
    <w:rsid w:val="25EE662C"/>
    <w:rsid w:val="26174C59"/>
    <w:rsid w:val="263A6989"/>
    <w:rsid w:val="277D19F4"/>
    <w:rsid w:val="27F63108"/>
    <w:rsid w:val="281F7C58"/>
    <w:rsid w:val="28A74EA1"/>
    <w:rsid w:val="28F23748"/>
    <w:rsid w:val="290E6B0E"/>
    <w:rsid w:val="291C7A8D"/>
    <w:rsid w:val="29244FBA"/>
    <w:rsid w:val="29EB5EF5"/>
    <w:rsid w:val="2A4A1EB1"/>
    <w:rsid w:val="2AE94FAF"/>
    <w:rsid w:val="2AF17E14"/>
    <w:rsid w:val="2B9C1E0A"/>
    <w:rsid w:val="2D1D1895"/>
    <w:rsid w:val="2D7D78FE"/>
    <w:rsid w:val="2D9109A3"/>
    <w:rsid w:val="2EFB0881"/>
    <w:rsid w:val="2F355F75"/>
    <w:rsid w:val="2F836814"/>
    <w:rsid w:val="2FE7624E"/>
    <w:rsid w:val="306D6D47"/>
    <w:rsid w:val="308C732D"/>
    <w:rsid w:val="30C82CAD"/>
    <w:rsid w:val="31D629AC"/>
    <w:rsid w:val="33F26CED"/>
    <w:rsid w:val="34CC09C1"/>
    <w:rsid w:val="350E00EA"/>
    <w:rsid w:val="35363720"/>
    <w:rsid w:val="35786385"/>
    <w:rsid w:val="374E5678"/>
    <w:rsid w:val="37635920"/>
    <w:rsid w:val="37CE06AB"/>
    <w:rsid w:val="38F20AA6"/>
    <w:rsid w:val="390C3F2C"/>
    <w:rsid w:val="39C554E8"/>
    <w:rsid w:val="3A5A1090"/>
    <w:rsid w:val="3B1A4FB6"/>
    <w:rsid w:val="3B3E0DFF"/>
    <w:rsid w:val="3B6F388C"/>
    <w:rsid w:val="3BBC7C96"/>
    <w:rsid w:val="3C1D4534"/>
    <w:rsid w:val="3CDC74D9"/>
    <w:rsid w:val="3D734407"/>
    <w:rsid w:val="3DC4582C"/>
    <w:rsid w:val="3DF50E70"/>
    <w:rsid w:val="3E597BF6"/>
    <w:rsid w:val="3EDC6349"/>
    <w:rsid w:val="3F443543"/>
    <w:rsid w:val="3F9007BB"/>
    <w:rsid w:val="3FDE7CD3"/>
    <w:rsid w:val="40385AF7"/>
    <w:rsid w:val="408D7A5B"/>
    <w:rsid w:val="40F74E6D"/>
    <w:rsid w:val="41FB4914"/>
    <w:rsid w:val="43160E07"/>
    <w:rsid w:val="43F202E7"/>
    <w:rsid w:val="44453DDE"/>
    <w:rsid w:val="44BA2D10"/>
    <w:rsid w:val="46655023"/>
    <w:rsid w:val="46A77564"/>
    <w:rsid w:val="46B77261"/>
    <w:rsid w:val="485A0D9E"/>
    <w:rsid w:val="48914E42"/>
    <w:rsid w:val="48E94DBE"/>
    <w:rsid w:val="490F2982"/>
    <w:rsid w:val="49953C4D"/>
    <w:rsid w:val="49E63926"/>
    <w:rsid w:val="4A2978E3"/>
    <w:rsid w:val="4ABC15DA"/>
    <w:rsid w:val="4B461A88"/>
    <w:rsid w:val="4B7A7C7B"/>
    <w:rsid w:val="4C112A10"/>
    <w:rsid w:val="4DB3766A"/>
    <w:rsid w:val="4DD40712"/>
    <w:rsid w:val="4E890BF5"/>
    <w:rsid w:val="4EB75A90"/>
    <w:rsid w:val="4EBF4E76"/>
    <w:rsid w:val="4EED055E"/>
    <w:rsid w:val="4FAF5718"/>
    <w:rsid w:val="500D2A68"/>
    <w:rsid w:val="51AA73F8"/>
    <w:rsid w:val="51AB207D"/>
    <w:rsid w:val="51BE5CBF"/>
    <w:rsid w:val="532E2DC2"/>
    <w:rsid w:val="53AA6E1A"/>
    <w:rsid w:val="542A51F7"/>
    <w:rsid w:val="55780BD3"/>
    <w:rsid w:val="558058E9"/>
    <w:rsid w:val="56262BC3"/>
    <w:rsid w:val="562C16A2"/>
    <w:rsid w:val="56B82C68"/>
    <w:rsid w:val="577E3855"/>
    <w:rsid w:val="59F12C7A"/>
    <w:rsid w:val="5AC0555A"/>
    <w:rsid w:val="5BA50FD7"/>
    <w:rsid w:val="5BD03253"/>
    <w:rsid w:val="5CDA2B4A"/>
    <w:rsid w:val="5D9F36F9"/>
    <w:rsid w:val="5DCD0138"/>
    <w:rsid w:val="5DFF3FEB"/>
    <w:rsid w:val="5E172B15"/>
    <w:rsid w:val="5E2C14EB"/>
    <w:rsid w:val="5EB31505"/>
    <w:rsid w:val="5EE64597"/>
    <w:rsid w:val="5F1760F6"/>
    <w:rsid w:val="5F587773"/>
    <w:rsid w:val="5FA01689"/>
    <w:rsid w:val="6026486E"/>
    <w:rsid w:val="60FC6D31"/>
    <w:rsid w:val="62D0221D"/>
    <w:rsid w:val="635332CB"/>
    <w:rsid w:val="64A37AF3"/>
    <w:rsid w:val="64DF3B5F"/>
    <w:rsid w:val="64F64F34"/>
    <w:rsid w:val="656A3569"/>
    <w:rsid w:val="65C92E46"/>
    <w:rsid w:val="65DB54E5"/>
    <w:rsid w:val="67736ADC"/>
    <w:rsid w:val="679B557B"/>
    <w:rsid w:val="68054479"/>
    <w:rsid w:val="68531F40"/>
    <w:rsid w:val="68841077"/>
    <w:rsid w:val="68904859"/>
    <w:rsid w:val="68D97C68"/>
    <w:rsid w:val="693E33EE"/>
    <w:rsid w:val="6B996726"/>
    <w:rsid w:val="6BA13638"/>
    <w:rsid w:val="6CBA24AB"/>
    <w:rsid w:val="6CC96EDD"/>
    <w:rsid w:val="6CEC1331"/>
    <w:rsid w:val="6D535020"/>
    <w:rsid w:val="6D9A7B50"/>
    <w:rsid w:val="6DA97767"/>
    <w:rsid w:val="6E994006"/>
    <w:rsid w:val="6EBE765B"/>
    <w:rsid w:val="6EF42AB9"/>
    <w:rsid w:val="6FDF0EE5"/>
    <w:rsid w:val="6FDF79DF"/>
    <w:rsid w:val="70413E5E"/>
    <w:rsid w:val="70565B2D"/>
    <w:rsid w:val="70792F86"/>
    <w:rsid w:val="71565987"/>
    <w:rsid w:val="717B0CBD"/>
    <w:rsid w:val="71857828"/>
    <w:rsid w:val="71F27D43"/>
    <w:rsid w:val="722C4780"/>
    <w:rsid w:val="726B139A"/>
    <w:rsid w:val="72B6603D"/>
    <w:rsid w:val="72BC7BEC"/>
    <w:rsid w:val="72F874D8"/>
    <w:rsid w:val="74182D9F"/>
    <w:rsid w:val="747C3021"/>
    <w:rsid w:val="74AA3A09"/>
    <w:rsid w:val="75C15BD8"/>
    <w:rsid w:val="765B6373"/>
    <w:rsid w:val="76C36552"/>
    <w:rsid w:val="77B33A79"/>
    <w:rsid w:val="77E9038B"/>
    <w:rsid w:val="786E1640"/>
    <w:rsid w:val="78CF493C"/>
    <w:rsid w:val="79434673"/>
    <w:rsid w:val="7A9566DB"/>
    <w:rsid w:val="7BD409B6"/>
    <w:rsid w:val="7D6962DF"/>
    <w:rsid w:val="7D9307C8"/>
    <w:rsid w:val="7EE31167"/>
    <w:rsid w:val="7F213015"/>
    <w:rsid w:val="7F4A5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520" w:lineRule="exact"/>
      <w:outlineLvl w:val="0"/>
    </w:pPr>
    <w:rPr>
      <w:rFonts w:ascii="方正黑体简体" w:eastAsia="方正黑体简体" w:hAnsi="方正黑体简体"/>
      <w:bCs/>
      <w:kern w:val="44"/>
      <w:sz w:val="32"/>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Noto Sans CJK JP Regular" w:eastAsia="Noto Sans CJK JP Regular" w:hAnsi="Noto Sans CJK JP Regular" w:cs="Noto Sans CJK JP Regular"/>
      <w:sz w:val="28"/>
      <w:szCs w:val="28"/>
    </w:rPr>
  </w:style>
  <w:style w:type="paragraph" w:styleId="a4">
    <w:name w:val="footer"/>
    <w:basedOn w:val="a"/>
    <w:uiPriority w:val="99"/>
    <w:semiHidden/>
    <w:unhideWhenUsed/>
    <w:qFormat/>
    <w:pPr>
      <w:tabs>
        <w:tab w:val="center" w:pos="4153"/>
        <w:tab w:val="right" w:pos="8306"/>
      </w:tabs>
      <w:snapToGrid w:val="0"/>
      <w:jc w:val="left"/>
    </w:pPr>
    <w:rPr>
      <w:sz w:val="18"/>
      <w:szCs w:val="18"/>
    </w:rPr>
  </w:style>
  <w:style w:type="paragraph" w:styleId="a5">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宋体" w:eastAsia="宋体" w:hAnsi="宋体" w:cs="宋体"/>
      <w:kern w:val="0"/>
      <w:szCs w:val="24"/>
    </w:rPr>
  </w:style>
  <w:style w:type="paragraph" w:styleId="a6">
    <w:name w:val="Normal (Web)"/>
    <w:basedOn w:val="a"/>
    <w:uiPriority w:val="99"/>
    <w:qFormat/>
    <w:rPr>
      <w:sz w:val="24"/>
    </w:rPr>
  </w:style>
  <w:style w:type="paragraph" w:styleId="a7">
    <w:name w:val="Title"/>
    <w:basedOn w:val="a"/>
    <w:next w:val="a"/>
    <w:link w:val="Char"/>
    <w:uiPriority w:val="10"/>
    <w:qFormat/>
    <w:pPr>
      <w:spacing w:line="520" w:lineRule="exact"/>
      <w:ind w:firstLineChars="0" w:firstLine="0"/>
      <w:jc w:val="center"/>
      <w:outlineLvl w:val="0"/>
    </w:pPr>
    <w:rPr>
      <w:rFonts w:ascii="方正大标宋简体" w:eastAsia="方正大标宋简体" w:hAnsi="方正大标宋简体" w:cstheme="majorBidi"/>
      <w:bCs/>
      <w:sz w:val="44"/>
      <w:szCs w:val="32"/>
    </w:rPr>
  </w:style>
  <w:style w:type="character" w:styleId="a8">
    <w:name w:val="Hyperlink"/>
    <w:basedOn w:val="a0"/>
    <w:qFormat/>
    <w:rPr>
      <w:color w:val="0563C1" w:themeColor="hyperlink"/>
      <w:u w:val="singl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a">
    <w:name w:val="List Paragraph"/>
    <w:basedOn w:val="a"/>
    <w:uiPriority w:val="99"/>
    <w:unhideWhenUsed/>
    <w:qFormat/>
    <w:pPr>
      <w:ind w:firstLine="420"/>
    </w:pPr>
  </w:style>
  <w:style w:type="character" w:customStyle="1" w:styleId="HTMLChar">
    <w:name w:val="HTML 预设格式 Char"/>
    <w:basedOn w:val="a0"/>
    <w:link w:val="HTML"/>
    <w:qFormat/>
    <w:rPr>
      <w:rFonts w:ascii="宋体" w:hAnsi="宋体" w:cs="宋体"/>
      <w:sz w:val="21"/>
      <w:szCs w:val="24"/>
    </w:rPr>
  </w:style>
  <w:style w:type="character" w:customStyle="1" w:styleId="Char">
    <w:name w:val="标题 Char"/>
    <w:basedOn w:val="a0"/>
    <w:link w:val="a7"/>
    <w:uiPriority w:val="10"/>
    <w:qFormat/>
    <w:rPr>
      <w:rFonts w:ascii="方正大标宋简体" w:eastAsia="方正大标宋简体" w:hAnsi="方正大标宋简体" w:cstheme="majorBidi"/>
      <w:bCs/>
      <w:kern w:val="2"/>
      <w:sz w:val="44"/>
      <w:szCs w:val="32"/>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520" w:lineRule="exact"/>
      <w:outlineLvl w:val="0"/>
    </w:pPr>
    <w:rPr>
      <w:rFonts w:ascii="方正黑体简体" w:eastAsia="方正黑体简体" w:hAnsi="方正黑体简体"/>
      <w:bCs/>
      <w:kern w:val="44"/>
      <w:sz w:val="32"/>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Noto Sans CJK JP Regular" w:eastAsia="Noto Sans CJK JP Regular" w:hAnsi="Noto Sans CJK JP Regular" w:cs="Noto Sans CJK JP Regular"/>
      <w:sz w:val="28"/>
      <w:szCs w:val="28"/>
    </w:rPr>
  </w:style>
  <w:style w:type="paragraph" w:styleId="a4">
    <w:name w:val="footer"/>
    <w:basedOn w:val="a"/>
    <w:uiPriority w:val="99"/>
    <w:semiHidden/>
    <w:unhideWhenUsed/>
    <w:qFormat/>
    <w:pPr>
      <w:tabs>
        <w:tab w:val="center" w:pos="4153"/>
        <w:tab w:val="right" w:pos="8306"/>
      </w:tabs>
      <w:snapToGrid w:val="0"/>
      <w:jc w:val="left"/>
    </w:pPr>
    <w:rPr>
      <w:sz w:val="18"/>
      <w:szCs w:val="18"/>
    </w:rPr>
  </w:style>
  <w:style w:type="paragraph" w:styleId="a5">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宋体" w:eastAsia="宋体" w:hAnsi="宋体" w:cs="宋体"/>
      <w:kern w:val="0"/>
      <w:szCs w:val="24"/>
    </w:rPr>
  </w:style>
  <w:style w:type="paragraph" w:styleId="a6">
    <w:name w:val="Normal (Web)"/>
    <w:basedOn w:val="a"/>
    <w:uiPriority w:val="99"/>
    <w:qFormat/>
    <w:rPr>
      <w:sz w:val="24"/>
    </w:rPr>
  </w:style>
  <w:style w:type="paragraph" w:styleId="a7">
    <w:name w:val="Title"/>
    <w:basedOn w:val="a"/>
    <w:next w:val="a"/>
    <w:link w:val="Char"/>
    <w:uiPriority w:val="10"/>
    <w:qFormat/>
    <w:pPr>
      <w:spacing w:line="520" w:lineRule="exact"/>
      <w:ind w:firstLineChars="0" w:firstLine="0"/>
      <w:jc w:val="center"/>
      <w:outlineLvl w:val="0"/>
    </w:pPr>
    <w:rPr>
      <w:rFonts w:ascii="方正大标宋简体" w:eastAsia="方正大标宋简体" w:hAnsi="方正大标宋简体" w:cstheme="majorBidi"/>
      <w:bCs/>
      <w:sz w:val="44"/>
      <w:szCs w:val="32"/>
    </w:rPr>
  </w:style>
  <w:style w:type="character" w:styleId="a8">
    <w:name w:val="Hyperlink"/>
    <w:basedOn w:val="a0"/>
    <w:qFormat/>
    <w:rPr>
      <w:color w:val="0563C1" w:themeColor="hyperlink"/>
      <w:u w:val="singl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a">
    <w:name w:val="List Paragraph"/>
    <w:basedOn w:val="a"/>
    <w:uiPriority w:val="99"/>
    <w:unhideWhenUsed/>
    <w:qFormat/>
    <w:pPr>
      <w:ind w:firstLine="420"/>
    </w:pPr>
  </w:style>
  <w:style w:type="character" w:customStyle="1" w:styleId="HTMLChar">
    <w:name w:val="HTML 预设格式 Char"/>
    <w:basedOn w:val="a0"/>
    <w:link w:val="HTML"/>
    <w:qFormat/>
    <w:rPr>
      <w:rFonts w:ascii="宋体" w:hAnsi="宋体" w:cs="宋体"/>
      <w:sz w:val="21"/>
      <w:szCs w:val="24"/>
    </w:rPr>
  </w:style>
  <w:style w:type="character" w:customStyle="1" w:styleId="Char">
    <w:name w:val="标题 Char"/>
    <w:basedOn w:val="a0"/>
    <w:link w:val="a7"/>
    <w:uiPriority w:val="10"/>
    <w:qFormat/>
    <w:rPr>
      <w:rFonts w:ascii="方正大标宋简体" w:eastAsia="方正大标宋简体" w:hAnsi="方正大标宋简体" w:cstheme="majorBidi"/>
      <w:bCs/>
      <w:kern w:val="2"/>
      <w:sz w:val="44"/>
      <w:szCs w:val="32"/>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gZ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65</Words>
  <Characters>373</Characters>
  <Application>Microsoft Office Word</Application>
  <DocSecurity>0</DocSecurity>
  <Lines>3</Lines>
  <Paragraphs>1</Paragraphs>
  <ScaleCrop>false</ScaleCrop>
  <Company>CHINA</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StandUP1412910696</dc:creator>
  <cp:lastModifiedBy>黄曦葶</cp:lastModifiedBy>
  <cp:revision>4</cp:revision>
  <dcterms:created xsi:type="dcterms:W3CDTF">2018-12-20T03:34:00Z</dcterms:created>
  <dcterms:modified xsi:type="dcterms:W3CDTF">2018-12-20T03:38:00Z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